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BB36" w14:textId="77777777" w:rsidR="00991E88" w:rsidRPr="00794E93" w:rsidRDefault="00991E88" w:rsidP="00794E93">
      <w:pPr>
        <w:ind w:firstLineChars="100" w:firstLine="210"/>
        <w:rPr>
          <w:rFonts w:ascii="BIZ UDP明朝 Medium" w:eastAsia="BIZ UDP明朝 Medium" w:hAnsi="BIZ UDP明朝 Medium"/>
          <w:sz w:val="22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794E93">
        <w:rPr>
          <w:rFonts w:ascii="BIZ UDP明朝 Medium" w:eastAsia="BIZ UDP明朝 Medium" w:hAnsi="BIZ UDP明朝 Medium" w:hint="eastAsia"/>
          <w:sz w:val="22"/>
        </w:rPr>
        <w:t xml:space="preserve">　ＡＳＣ－ＴＵＦＳ　５ｔｈ　Ａｎｎｉｖｅｒｓａｒｙ　Ｉｎｔｅｒｎａｔｉｏｎａｌ　Ｓｙｍｐｏｓｉｕｍ　</w:t>
      </w:r>
    </w:p>
    <w:p w14:paraId="2295A479" w14:textId="40FA118C" w:rsidR="00991E88" w:rsidRDefault="00991E88">
      <w:pPr>
        <w:rPr>
          <w:rFonts w:ascii="ＭＳ Ｐ明朝" w:eastAsia="ＭＳ Ｐ明朝" w:hAnsi="ＭＳ Ｐ明朝"/>
        </w:rPr>
      </w:pPr>
      <w:r w:rsidRPr="00DD4E46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794E93">
        <w:rPr>
          <w:rFonts w:ascii="ＭＳ Ｐ明朝" w:eastAsia="ＭＳ Ｐ明朝" w:hAnsi="ＭＳ Ｐ明朝" w:hint="eastAsia"/>
        </w:rPr>
        <w:t xml:space="preserve"> </w:t>
      </w:r>
      <w:r w:rsidR="00794E93">
        <w:rPr>
          <w:rFonts w:ascii="ＭＳ Ｐ明朝" w:eastAsia="ＭＳ Ｐ明朝" w:hAnsi="ＭＳ Ｐ明朝"/>
        </w:rPr>
        <w:t xml:space="preserve">                              </w:t>
      </w:r>
      <w:r w:rsidR="00057D14">
        <w:rPr>
          <w:rFonts w:ascii="ＭＳ Ｐ明朝" w:eastAsia="ＭＳ Ｐ明朝" w:hAnsi="ＭＳ Ｐ明朝"/>
        </w:rPr>
        <w:t xml:space="preserve">        3</w:t>
      </w:r>
      <w:r w:rsidRPr="00DD4E46">
        <w:rPr>
          <w:rFonts w:ascii="ＭＳ Ｐ明朝" w:eastAsia="ＭＳ Ｐ明朝" w:hAnsi="ＭＳ Ｐ明朝" w:hint="eastAsia"/>
        </w:rPr>
        <w:t xml:space="preserve">　Ｎｏｖ．　２０２１</w:t>
      </w:r>
      <w:r w:rsidR="00057D14">
        <w:rPr>
          <w:rFonts w:ascii="ＭＳ Ｐ明朝" w:eastAsia="ＭＳ Ｐ明朝" w:hAnsi="ＭＳ Ｐ明朝" w:hint="eastAsia"/>
        </w:rPr>
        <w:t xml:space="preserve"> </w:t>
      </w:r>
      <w:r w:rsidR="00057D14">
        <w:rPr>
          <w:rFonts w:ascii="ＭＳ Ｐ明朝" w:eastAsia="ＭＳ Ｐ明朝" w:hAnsi="ＭＳ Ｐ明朝"/>
        </w:rPr>
        <w:t xml:space="preserve"> </w:t>
      </w:r>
    </w:p>
    <w:p w14:paraId="547FF45C" w14:textId="4BCE58B8" w:rsidR="00057D14" w:rsidRDefault="00057D14">
      <w:pPr>
        <w:rPr>
          <w:rFonts w:ascii="ＭＳ Ｐ明朝" w:eastAsia="ＭＳ Ｐ明朝" w:hAnsi="ＭＳ Ｐ明朝"/>
        </w:rPr>
      </w:pPr>
    </w:p>
    <w:p w14:paraId="462E68E1" w14:textId="77777777" w:rsidR="00057D14" w:rsidRPr="00DD4E46" w:rsidRDefault="00057D14">
      <w:pPr>
        <w:rPr>
          <w:rFonts w:ascii="ＭＳ Ｐ明朝" w:eastAsia="ＭＳ Ｐ明朝" w:hAnsi="ＭＳ Ｐ明朝" w:hint="eastAsia"/>
        </w:rPr>
      </w:pPr>
    </w:p>
    <w:p w14:paraId="78A590E0" w14:textId="2DB11D12" w:rsidR="00991E88" w:rsidRPr="00DD4E46" w:rsidRDefault="00991E88" w:rsidP="00280F3A">
      <w:pPr>
        <w:ind w:firstLineChars="100" w:firstLine="210"/>
        <w:rPr>
          <w:rFonts w:ascii="ＭＳ Ｐ明朝" w:eastAsia="ＭＳ Ｐ明朝" w:hAnsi="ＭＳ Ｐ明朝"/>
        </w:rPr>
      </w:pPr>
      <w:r w:rsidRPr="00DD4E46">
        <w:rPr>
          <w:rFonts w:ascii="ＭＳ Ｐ明朝" w:eastAsia="ＭＳ Ｐ明朝" w:hAnsi="ＭＳ Ｐ明朝" w:hint="eastAsia"/>
        </w:rPr>
        <w:t xml:space="preserve">Ｍａｎｙ　ｒｅｓｅａｒｃｈｅｒｓ　ｓｈｏｗｅｄ　ｔｈｅｉｒ　ｓｔｕｄｉｅｓ　ｆｒｏｍ　ｔｈｅ　ｐｏｉｎｔ　ｏｆ　Ａｆｒｉｃａｎ　ｈｉｓｔｏｒｙ　ａｎｄ　ｔｏｄａｙ‘ｓ　</w:t>
      </w:r>
      <w:r w:rsidR="009B1DDC">
        <w:rPr>
          <w:rFonts w:ascii="ＭＳ Ｐ明朝" w:eastAsia="ＭＳ Ｐ明朝" w:hAnsi="ＭＳ Ｐ明朝" w:hint="eastAsia"/>
        </w:rPr>
        <w:t>Ａｆｒｉｃａｎ</w:t>
      </w:r>
      <w:r w:rsidR="00332E42">
        <w:rPr>
          <w:rFonts w:ascii="ＭＳ Ｐ明朝" w:eastAsia="ＭＳ Ｐ明朝" w:hAnsi="ＭＳ Ｐ明朝"/>
        </w:rPr>
        <w:t>’s</w:t>
      </w:r>
      <w:r w:rsidR="003A6FFA">
        <w:rPr>
          <w:rFonts w:ascii="ＭＳ Ｐ明朝" w:eastAsia="ＭＳ Ｐ明朝" w:hAnsi="ＭＳ Ｐ明朝" w:hint="eastAsia"/>
        </w:rPr>
        <w:t xml:space="preserve">　</w:t>
      </w:r>
      <w:r w:rsidRPr="00DD4E46">
        <w:rPr>
          <w:rFonts w:ascii="ＭＳ Ｐ明朝" w:eastAsia="ＭＳ Ｐ明朝" w:hAnsi="ＭＳ Ｐ明朝" w:hint="eastAsia"/>
        </w:rPr>
        <w:t>ｓｉｔｕａｔｉｏｎ．</w:t>
      </w:r>
    </w:p>
    <w:p w14:paraId="0137D5C5" w14:textId="4BD2A423" w:rsidR="00991E88" w:rsidRPr="00DD4E46" w:rsidRDefault="00991E88" w:rsidP="00991E88">
      <w:pPr>
        <w:ind w:firstLineChars="100" w:firstLine="210"/>
        <w:rPr>
          <w:rFonts w:ascii="ＭＳ Ｐ明朝" w:eastAsia="ＭＳ Ｐ明朝" w:hAnsi="ＭＳ Ｐ明朝"/>
        </w:rPr>
      </w:pPr>
      <w:r w:rsidRPr="00DD4E46">
        <w:rPr>
          <w:rFonts w:ascii="ＭＳ Ｐ明朝" w:eastAsia="ＭＳ Ｐ明朝" w:hAnsi="ＭＳ Ｐ明朝" w:hint="eastAsia"/>
        </w:rPr>
        <w:t>Ｔｈｅ　Ａｆｒｉｃａｎ　Ｕｎｉｏｎ　（ＡＵ），ｅｓｔａｂｌｉｓｈｅｄ　ｉｎ　２０１８</w:t>
      </w:r>
      <w:r w:rsidR="00280F3A" w:rsidRPr="00DD4E46">
        <w:rPr>
          <w:rFonts w:ascii="ＭＳ Ｐ明朝" w:eastAsia="ＭＳ Ｐ明朝" w:hAnsi="ＭＳ Ｐ明朝" w:hint="eastAsia"/>
        </w:rPr>
        <w:t>,</w:t>
      </w:r>
      <w:r w:rsidR="00280F3A" w:rsidRPr="00DD4E46">
        <w:rPr>
          <w:rFonts w:ascii="ＭＳ Ｐ明朝" w:eastAsia="ＭＳ Ｐ明朝" w:hAnsi="ＭＳ Ｐ明朝"/>
        </w:rPr>
        <w:t xml:space="preserve"> </w:t>
      </w:r>
      <w:r w:rsidR="008223C1">
        <w:rPr>
          <w:rFonts w:ascii="ＭＳ Ｐ明朝" w:eastAsia="ＭＳ Ｐ明朝" w:hAnsi="ＭＳ Ｐ明朝" w:hint="eastAsia"/>
        </w:rPr>
        <w:t xml:space="preserve">　</w:t>
      </w:r>
      <w:r w:rsidR="00280F3A" w:rsidRPr="00DD4E46">
        <w:rPr>
          <w:rFonts w:ascii="ＭＳ Ｐ明朝" w:eastAsia="ＭＳ Ｐ明朝" w:hAnsi="ＭＳ Ｐ明朝"/>
        </w:rPr>
        <w:t>and</w:t>
      </w:r>
      <w:r w:rsidR="00B305F5">
        <w:rPr>
          <w:rFonts w:ascii="ＭＳ Ｐ明朝" w:eastAsia="ＭＳ Ｐ明朝" w:hAnsi="ＭＳ Ｐ明朝"/>
        </w:rPr>
        <w:t xml:space="preserve"> </w:t>
      </w:r>
      <w:r w:rsidR="00280F3A" w:rsidRPr="00DD4E46">
        <w:rPr>
          <w:rFonts w:ascii="ＭＳ Ｐ明朝" w:eastAsia="ＭＳ Ｐ明朝" w:hAnsi="ＭＳ Ｐ明朝"/>
        </w:rPr>
        <w:t xml:space="preserve"> the International Authority on Development (IGAS) </w:t>
      </w:r>
      <w:r w:rsidRPr="00DD4E46">
        <w:rPr>
          <w:rFonts w:ascii="ＭＳ Ｐ明朝" w:eastAsia="ＭＳ Ｐ明朝" w:hAnsi="ＭＳ Ｐ明朝" w:hint="eastAsia"/>
        </w:rPr>
        <w:t>ｐｌａｙｅｄ　ａ　ｂｉｇ　ｒｏｌｅ</w:t>
      </w:r>
      <w:r w:rsidR="00280F3A" w:rsidRPr="00DD4E46">
        <w:rPr>
          <w:rFonts w:ascii="ＭＳ Ｐ明朝" w:eastAsia="ＭＳ Ｐ明朝" w:hAnsi="ＭＳ Ｐ明朝" w:hint="eastAsia"/>
        </w:rPr>
        <w:t xml:space="preserve"> </w:t>
      </w:r>
      <w:r w:rsidR="00280F3A" w:rsidRPr="00DD4E46">
        <w:rPr>
          <w:rFonts w:ascii="ＭＳ Ｐ明朝" w:eastAsia="ＭＳ Ｐ明朝" w:hAnsi="ＭＳ Ｐ明朝"/>
        </w:rPr>
        <w:t>in</w:t>
      </w:r>
      <w:r w:rsidR="008223C1">
        <w:rPr>
          <w:rFonts w:ascii="ＭＳ Ｐ明朝" w:eastAsia="ＭＳ Ｐ明朝" w:hAnsi="ＭＳ Ｐ明朝" w:hint="eastAsia"/>
        </w:rPr>
        <w:t xml:space="preserve">　</w:t>
      </w:r>
      <w:r w:rsidR="00280F3A" w:rsidRPr="00DD4E46">
        <w:rPr>
          <w:rFonts w:ascii="ＭＳ Ｐ明朝" w:eastAsia="ＭＳ Ｐ明朝" w:hAnsi="ＭＳ Ｐ明朝"/>
        </w:rPr>
        <w:t xml:space="preserve"> peace and </w:t>
      </w:r>
      <w:r w:rsidR="008223C1">
        <w:rPr>
          <w:rFonts w:ascii="ＭＳ Ｐ明朝" w:eastAsia="ＭＳ Ｐ明朝" w:hAnsi="ＭＳ Ｐ明朝" w:hint="eastAsia"/>
        </w:rPr>
        <w:t xml:space="preserve">　</w:t>
      </w:r>
      <w:r w:rsidR="00BD3CC3">
        <w:rPr>
          <w:rFonts w:ascii="ＭＳ Ｐ明朝" w:eastAsia="ＭＳ Ｐ明朝" w:hAnsi="ＭＳ Ｐ明朝" w:hint="eastAsia"/>
        </w:rPr>
        <w:t>security</w:t>
      </w:r>
      <w:r w:rsidR="00280F3A" w:rsidRPr="00DD4E46">
        <w:rPr>
          <w:rFonts w:ascii="ＭＳ Ｐ明朝" w:eastAsia="ＭＳ Ｐ明朝" w:hAnsi="ＭＳ Ｐ明朝"/>
        </w:rPr>
        <w:t xml:space="preserve"> </w:t>
      </w:r>
      <w:r w:rsidRPr="00DD4E46">
        <w:rPr>
          <w:rFonts w:ascii="ＭＳ Ｐ明朝" w:eastAsia="ＭＳ Ｐ明朝" w:hAnsi="ＭＳ Ｐ明朝" w:hint="eastAsia"/>
        </w:rPr>
        <w:t>ｉｎ　ｔｈｅ　ｃｏｎｆｌｉｃｔ</w:t>
      </w:r>
      <w:r w:rsidR="00BD3CC3">
        <w:rPr>
          <w:rFonts w:ascii="ＭＳ Ｐ明朝" w:eastAsia="ＭＳ Ｐ明朝" w:hAnsi="ＭＳ Ｐ明朝" w:hint="eastAsia"/>
        </w:rPr>
        <w:t>s</w:t>
      </w:r>
      <w:r w:rsidR="002D5C0C" w:rsidRPr="00DD4E46">
        <w:rPr>
          <w:rFonts w:ascii="ＭＳ Ｐ明朝" w:eastAsia="ＭＳ Ｐ明朝" w:hAnsi="ＭＳ Ｐ明朝" w:hint="eastAsia"/>
        </w:rPr>
        <w:t xml:space="preserve"> </w:t>
      </w:r>
      <w:r w:rsidR="00993A2F">
        <w:rPr>
          <w:rFonts w:ascii="ＭＳ Ｐ明朝" w:eastAsia="ＭＳ Ｐ明朝" w:hAnsi="ＭＳ Ｐ明朝"/>
        </w:rPr>
        <w:t>of</w:t>
      </w:r>
      <w:r w:rsidR="002D5C0C" w:rsidRPr="00DD4E46">
        <w:rPr>
          <w:rFonts w:ascii="ＭＳ Ｐ明朝" w:eastAsia="ＭＳ Ｐ明朝" w:hAnsi="ＭＳ Ｐ明朝"/>
        </w:rPr>
        <w:t xml:space="preserve"> South Sudan, or </w:t>
      </w:r>
      <w:r w:rsidRPr="00DD4E46">
        <w:rPr>
          <w:rFonts w:ascii="ＭＳ Ｐ明朝" w:eastAsia="ＭＳ Ｐ明朝" w:hAnsi="ＭＳ Ｐ明朝" w:hint="eastAsia"/>
        </w:rPr>
        <w:t>ｇｅｎｏｃｉｄｅｓ</w:t>
      </w:r>
      <w:r w:rsidR="002A42FE">
        <w:rPr>
          <w:rFonts w:ascii="ＭＳ Ｐ明朝" w:eastAsia="ＭＳ Ｐ明朝" w:hAnsi="ＭＳ Ｐ明朝" w:hint="eastAsia"/>
        </w:rPr>
        <w:t>、</w:t>
      </w:r>
      <w:r w:rsidRPr="00DD4E46">
        <w:rPr>
          <w:rFonts w:ascii="ＭＳ Ｐ明朝" w:eastAsia="ＭＳ Ｐ明朝" w:hAnsi="ＭＳ Ｐ明朝" w:hint="eastAsia"/>
        </w:rPr>
        <w:t xml:space="preserve">　ｓｕｒｐｐｒｅｓｓｅｓ，　ａｔｒｏｃｉｔｉｅｓ</w:t>
      </w:r>
      <w:r w:rsidR="00280F3A" w:rsidRPr="00DD4E46">
        <w:rPr>
          <w:rFonts w:ascii="ＭＳ Ｐ明朝" w:eastAsia="ＭＳ Ｐ明朝" w:hAnsi="ＭＳ Ｐ明朝" w:hint="eastAsia"/>
        </w:rPr>
        <w:t xml:space="preserve"> </w:t>
      </w:r>
      <w:r w:rsidR="00AF21EB">
        <w:rPr>
          <w:rFonts w:ascii="ＭＳ Ｐ明朝" w:eastAsia="ＭＳ Ｐ明朝" w:hAnsi="ＭＳ Ｐ明朝"/>
        </w:rPr>
        <w:t xml:space="preserve">and </w:t>
      </w:r>
      <w:r w:rsidRPr="00DD4E46">
        <w:rPr>
          <w:rFonts w:ascii="ＭＳ Ｐ明朝" w:eastAsia="ＭＳ Ｐ明朝" w:hAnsi="ＭＳ Ｐ明朝" w:hint="eastAsia"/>
        </w:rPr>
        <w:t>ｓｅｘｕａｌ　ｖｉｏｌｅｎｃｅｓ</w:t>
      </w:r>
      <w:r w:rsidR="002D5C0C" w:rsidRPr="00DD4E46">
        <w:rPr>
          <w:rFonts w:ascii="ＭＳ Ｐ明朝" w:eastAsia="ＭＳ Ｐ明朝" w:hAnsi="ＭＳ Ｐ明朝" w:hint="eastAsia"/>
        </w:rPr>
        <w:t xml:space="preserve"> </w:t>
      </w:r>
      <w:r w:rsidR="00AF21EB">
        <w:rPr>
          <w:rFonts w:ascii="ＭＳ Ｐ明朝" w:eastAsia="ＭＳ Ｐ明朝" w:hAnsi="ＭＳ Ｐ明朝"/>
        </w:rPr>
        <w:t xml:space="preserve">toward </w:t>
      </w:r>
      <w:r w:rsidR="002D5C0C" w:rsidRPr="00DD4E46">
        <w:rPr>
          <w:rFonts w:ascii="ＭＳ Ｐ明朝" w:eastAsia="ＭＳ Ｐ明朝" w:hAnsi="ＭＳ Ｐ明朝"/>
        </w:rPr>
        <w:t>the ethnic</w:t>
      </w:r>
      <w:r w:rsidR="00AF21EB">
        <w:rPr>
          <w:rFonts w:ascii="ＭＳ Ｐ明朝" w:eastAsia="ＭＳ Ｐ明朝" w:hAnsi="ＭＳ Ｐ明朝"/>
        </w:rPr>
        <w:t xml:space="preserve"> grou</w:t>
      </w:r>
      <w:r w:rsidR="00382A6C">
        <w:rPr>
          <w:rFonts w:ascii="ＭＳ Ｐ明朝" w:eastAsia="ＭＳ Ｐ明朝" w:hAnsi="ＭＳ Ｐ明朝"/>
        </w:rPr>
        <w:t>ps</w:t>
      </w:r>
      <w:r w:rsidR="00280F3A" w:rsidRPr="00DD4E46">
        <w:rPr>
          <w:rFonts w:ascii="ＭＳ Ｐ明朝" w:eastAsia="ＭＳ Ｐ明朝" w:hAnsi="ＭＳ Ｐ明朝" w:hint="eastAsia"/>
        </w:rPr>
        <w:t>.</w:t>
      </w:r>
    </w:p>
    <w:p w14:paraId="5696E9DF" w14:textId="77777777" w:rsidR="00FB7F1B" w:rsidRDefault="00DD4E46" w:rsidP="00FB7F1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A</w:t>
      </w:r>
      <w:r>
        <w:rPr>
          <w:rFonts w:ascii="ＭＳ Ｐ明朝" w:eastAsia="ＭＳ Ｐ明朝" w:hAnsi="ＭＳ Ｐ明朝"/>
        </w:rPr>
        <w:t>lso in Cote d’Ivoire,</w:t>
      </w:r>
      <w:r w:rsidR="004F084A">
        <w:rPr>
          <w:rFonts w:ascii="ＭＳ Ｐ明朝" w:eastAsia="ＭＳ Ｐ明朝" w:hAnsi="ＭＳ Ｐ明朝"/>
        </w:rPr>
        <w:t xml:space="preserve"> they used methodology </w:t>
      </w:r>
      <w:r w:rsidR="008F1243">
        <w:rPr>
          <w:rFonts w:ascii="ＭＳ Ｐ明朝" w:eastAsia="ＭＳ Ｐ明朝" w:hAnsi="ＭＳ Ｐ明朝"/>
        </w:rPr>
        <w:t xml:space="preserve">using </w:t>
      </w:r>
      <w:r>
        <w:rPr>
          <w:rFonts w:ascii="ＭＳ Ｐ明朝" w:eastAsia="ＭＳ Ｐ明朝" w:hAnsi="ＭＳ Ｐ明朝"/>
        </w:rPr>
        <w:t>the extractive industries transparency initiative (EITI)</w:t>
      </w:r>
      <w:r w:rsidR="008F1243">
        <w:rPr>
          <w:rFonts w:ascii="ＭＳ Ｐ明朝" w:eastAsia="ＭＳ Ｐ明朝" w:hAnsi="ＭＳ Ｐ明朝"/>
        </w:rPr>
        <w:t xml:space="preserve">. That </w:t>
      </w:r>
      <w:r w:rsidR="00A22412">
        <w:rPr>
          <w:rFonts w:ascii="ＭＳ Ｐ明朝" w:eastAsia="ＭＳ Ｐ明朝" w:hAnsi="ＭＳ Ｐ明朝"/>
        </w:rPr>
        <w:t xml:space="preserve">had </w:t>
      </w:r>
    </w:p>
    <w:p w14:paraId="0AD84C3C" w14:textId="4C5FE103" w:rsidR="008F1243" w:rsidRDefault="00FB7F1B" w:rsidP="00991E8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a</w:t>
      </w:r>
      <w:r w:rsidR="00C944B2">
        <w:rPr>
          <w:rFonts w:ascii="ＭＳ Ｐ明朝" w:eastAsia="ＭＳ Ｐ明朝" w:hAnsi="ＭＳ Ｐ明朝"/>
        </w:rPr>
        <w:t>n</w:t>
      </w:r>
      <w:r>
        <w:rPr>
          <w:rFonts w:ascii="ＭＳ Ｐ明朝" w:eastAsia="ＭＳ Ｐ明朝" w:hAnsi="ＭＳ Ｐ明朝"/>
        </w:rPr>
        <w:t xml:space="preserve"> </w:t>
      </w:r>
      <w:r w:rsidR="00A22412">
        <w:rPr>
          <w:rFonts w:ascii="ＭＳ Ｐ明朝" w:eastAsia="ＭＳ Ｐ明朝" w:hAnsi="ＭＳ Ｐ明朝"/>
        </w:rPr>
        <w:t>effect of national reconciliation</w:t>
      </w:r>
      <w:r w:rsidR="008F1243">
        <w:rPr>
          <w:rFonts w:ascii="ＭＳ Ｐ明朝" w:eastAsia="ＭＳ Ｐ明朝" w:hAnsi="ＭＳ Ｐ明朝"/>
        </w:rPr>
        <w:t>.</w:t>
      </w:r>
    </w:p>
    <w:p w14:paraId="03129BDA" w14:textId="65F7AEF2" w:rsidR="005D11C5" w:rsidRDefault="008F1243" w:rsidP="00991E8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 In Sierra Leone, they use EITI as a global norm</w:t>
      </w:r>
      <w:r w:rsidR="00FB3EB2">
        <w:rPr>
          <w:rFonts w:ascii="ＭＳ Ｐ明朝" w:eastAsia="ＭＳ Ｐ明朝" w:hAnsi="ＭＳ Ｐ明朝"/>
        </w:rPr>
        <w:t>, data report of rent</w:t>
      </w:r>
      <w:r w:rsidR="008F67EC">
        <w:rPr>
          <w:rFonts w:ascii="ＭＳ Ｐ明朝" w:eastAsia="ＭＳ Ｐ明朝" w:hAnsi="ＭＳ Ｐ明朝" w:hint="eastAsia"/>
        </w:rPr>
        <w:t xml:space="preserve">　a</w:t>
      </w:r>
      <w:r w:rsidR="008F67EC">
        <w:rPr>
          <w:rFonts w:ascii="ＭＳ Ｐ明朝" w:eastAsia="ＭＳ Ｐ明朝" w:hAnsi="ＭＳ Ｐ明朝"/>
        </w:rPr>
        <w:t xml:space="preserve">nd </w:t>
      </w:r>
      <w:r w:rsidR="00FB3EB2">
        <w:rPr>
          <w:rFonts w:ascii="ＭＳ Ｐ明朝" w:eastAsia="ＭＳ Ｐ明朝" w:hAnsi="ＭＳ Ｐ明朝"/>
        </w:rPr>
        <w:t>how revenue is used</w:t>
      </w:r>
      <w:r w:rsidR="005D11C5">
        <w:rPr>
          <w:rFonts w:ascii="ＭＳ Ｐ明朝" w:eastAsia="ＭＳ Ｐ明朝" w:hAnsi="ＭＳ Ｐ明朝"/>
        </w:rPr>
        <w:t xml:space="preserve"> in western Uganda,</w:t>
      </w:r>
      <w:r w:rsidR="00401C27">
        <w:rPr>
          <w:rFonts w:ascii="ＭＳ Ｐ明朝" w:eastAsia="ＭＳ Ｐ明朝" w:hAnsi="ＭＳ Ｐ明朝"/>
        </w:rPr>
        <w:t xml:space="preserve"> and </w:t>
      </w:r>
      <w:r w:rsidR="005D11C5">
        <w:rPr>
          <w:rFonts w:ascii="ＭＳ Ｐ明朝" w:eastAsia="ＭＳ Ｐ明朝" w:hAnsi="ＭＳ Ｐ明朝"/>
        </w:rPr>
        <w:t xml:space="preserve"> how the traditional authorities of Kingdom work about </w:t>
      </w:r>
      <w:r w:rsidR="0000267C">
        <w:rPr>
          <w:rFonts w:ascii="ＭＳ Ｐ明朝" w:eastAsia="ＭＳ Ｐ明朝" w:hAnsi="ＭＳ Ｐ明朝"/>
        </w:rPr>
        <w:t>E</w:t>
      </w:r>
      <w:r w:rsidR="005D11C5">
        <w:rPr>
          <w:rFonts w:ascii="ＭＳ Ｐ明朝" w:eastAsia="ＭＳ Ｐ明朝" w:hAnsi="ＭＳ Ｐ明朝"/>
        </w:rPr>
        <w:t xml:space="preserve">ITI. </w:t>
      </w:r>
    </w:p>
    <w:p w14:paraId="2B7B61A6" w14:textId="5BF9F242" w:rsidR="002D5C0C" w:rsidRDefault="005D11C5" w:rsidP="00991E8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 </w:t>
      </w:r>
      <w:r w:rsidR="004A1C04">
        <w:rPr>
          <w:rFonts w:ascii="ＭＳ Ｐ明朝" w:eastAsia="ＭＳ Ｐ明朝" w:hAnsi="ＭＳ Ｐ明朝"/>
        </w:rPr>
        <w:t xml:space="preserve">Mali’s economy </w:t>
      </w:r>
      <w:r w:rsidR="00FC2955">
        <w:rPr>
          <w:rFonts w:ascii="ＭＳ Ｐ明朝" w:eastAsia="ＭＳ Ｐ明朝" w:hAnsi="ＭＳ Ｐ明朝"/>
        </w:rPr>
        <w:t>depend</w:t>
      </w:r>
      <w:r w:rsidR="00B87B3D">
        <w:rPr>
          <w:rFonts w:ascii="ＭＳ Ｐ明朝" w:eastAsia="ＭＳ Ｐ明朝" w:hAnsi="ＭＳ Ｐ明朝"/>
        </w:rPr>
        <w:t>s</w:t>
      </w:r>
      <w:r w:rsidR="00FC2955">
        <w:rPr>
          <w:rFonts w:ascii="ＭＳ Ｐ明朝" w:eastAsia="ＭＳ Ｐ明朝" w:hAnsi="ＭＳ Ｐ明朝"/>
        </w:rPr>
        <w:t xml:space="preserve"> </w:t>
      </w:r>
      <w:r w:rsidR="004A1C04">
        <w:rPr>
          <w:rFonts w:ascii="ＭＳ Ｐ明朝" w:eastAsia="ＭＳ Ｐ明朝" w:hAnsi="ＭＳ Ｐ明朝"/>
        </w:rPr>
        <w:t>on agricultural product</w:t>
      </w:r>
      <w:r w:rsidR="00B87B3D">
        <w:rPr>
          <w:rFonts w:ascii="ＭＳ Ｐ明朝" w:eastAsia="ＭＳ Ｐ明朝" w:hAnsi="ＭＳ Ｐ明朝"/>
        </w:rPr>
        <w:t>ion</w:t>
      </w:r>
      <w:r w:rsidR="004A1C04">
        <w:rPr>
          <w:rFonts w:ascii="ＭＳ Ｐ明朝" w:eastAsia="ＭＳ Ｐ明朝" w:hAnsi="ＭＳ Ｐ明朝"/>
        </w:rPr>
        <w:t xml:space="preserve">, </w:t>
      </w:r>
      <w:r w:rsidR="00B66618">
        <w:rPr>
          <w:rFonts w:ascii="ＭＳ Ｐ明朝" w:eastAsia="ＭＳ Ｐ明朝" w:hAnsi="ＭＳ Ｐ明朝"/>
        </w:rPr>
        <w:t>and</w:t>
      </w:r>
      <w:r w:rsidR="00B87B3D">
        <w:rPr>
          <w:rFonts w:ascii="ＭＳ Ｐ明朝" w:eastAsia="ＭＳ Ｐ明朝" w:hAnsi="ＭＳ Ｐ明朝"/>
        </w:rPr>
        <w:t xml:space="preserve"> the financial institution tries to eradicate poverty and </w:t>
      </w:r>
      <w:r w:rsidR="00FC2955">
        <w:rPr>
          <w:rFonts w:ascii="ＭＳ Ｐ明朝" w:eastAsia="ＭＳ Ｐ明朝" w:hAnsi="ＭＳ Ｐ明朝"/>
        </w:rPr>
        <w:t>stud</w:t>
      </w:r>
      <w:r w:rsidR="00B87B3D">
        <w:rPr>
          <w:rFonts w:ascii="ＭＳ Ｐ明朝" w:eastAsia="ＭＳ Ｐ明朝" w:hAnsi="ＭＳ Ｐ明朝"/>
        </w:rPr>
        <w:t>ies</w:t>
      </w:r>
      <w:r w:rsidR="00FC2955">
        <w:rPr>
          <w:rFonts w:ascii="ＭＳ Ｐ明朝" w:eastAsia="ＭＳ Ｐ明朝" w:hAnsi="ＭＳ Ｐ明朝"/>
        </w:rPr>
        <w:t xml:space="preserve"> about the</w:t>
      </w:r>
      <w:r w:rsidR="00B66618">
        <w:rPr>
          <w:rFonts w:ascii="ＭＳ Ｐ明朝" w:eastAsia="ＭＳ Ｐ明朝" w:hAnsi="ＭＳ Ｐ明朝"/>
        </w:rPr>
        <w:t xml:space="preserve"> socio-economic effects</w:t>
      </w:r>
      <w:r w:rsidR="00280265">
        <w:rPr>
          <w:rFonts w:ascii="ＭＳ Ｐ明朝" w:eastAsia="ＭＳ Ｐ明朝" w:hAnsi="ＭＳ Ｐ明朝"/>
        </w:rPr>
        <w:t xml:space="preserve"> </w:t>
      </w:r>
      <w:r w:rsidR="00280265">
        <w:rPr>
          <w:rFonts w:ascii="ＭＳ Ｐ明朝" w:eastAsia="ＭＳ Ｐ明朝" w:hAnsi="ＭＳ Ｐ明朝" w:hint="eastAsia"/>
        </w:rPr>
        <w:t>a</w:t>
      </w:r>
      <w:r w:rsidR="00280265">
        <w:rPr>
          <w:rFonts w:ascii="ＭＳ Ｐ明朝" w:eastAsia="ＭＳ Ｐ明朝" w:hAnsi="ＭＳ Ｐ明朝"/>
        </w:rPr>
        <w:t>nd</w:t>
      </w:r>
      <w:r w:rsidR="00287957">
        <w:rPr>
          <w:rFonts w:ascii="ＭＳ Ｐ明朝" w:eastAsia="ＭＳ Ｐ明朝" w:hAnsi="ＭＳ Ｐ明朝"/>
        </w:rPr>
        <w:t xml:space="preserve"> about </w:t>
      </w:r>
      <w:r w:rsidR="00280265">
        <w:rPr>
          <w:rFonts w:ascii="ＭＳ Ｐ明朝" w:eastAsia="ＭＳ Ｐ明朝" w:hAnsi="ＭＳ Ｐ明朝"/>
        </w:rPr>
        <w:t xml:space="preserve">the women’s </w:t>
      </w:r>
      <w:r w:rsidR="00113FE8">
        <w:rPr>
          <w:rFonts w:ascii="ＭＳ Ｐ明朝" w:eastAsia="ＭＳ Ｐ明朝" w:hAnsi="ＭＳ Ｐ明朝"/>
        </w:rPr>
        <w:t>activities.</w:t>
      </w:r>
    </w:p>
    <w:p w14:paraId="708A3783" w14:textId="15BF26CE" w:rsidR="00EB7956" w:rsidRDefault="0032230B" w:rsidP="00991E8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One of the res</w:t>
      </w:r>
      <w:r w:rsidR="008211C4">
        <w:rPr>
          <w:rFonts w:ascii="ＭＳ Ｐ明朝" w:eastAsia="ＭＳ Ｐ明朝" w:hAnsi="ＭＳ Ｐ明朝"/>
        </w:rPr>
        <w:t>earcher</w:t>
      </w:r>
      <w:r w:rsidR="001921B8">
        <w:rPr>
          <w:rFonts w:ascii="ＭＳ Ｐ明朝" w:eastAsia="ＭＳ Ｐ明朝" w:hAnsi="ＭＳ Ｐ明朝"/>
        </w:rPr>
        <w:t xml:space="preserve">s </w:t>
      </w:r>
      <w:r w:rsidR="009673D6">
        <w:rPr>
          <w:rFonts w:ascii="ＭＳ Ｐ明朝" w:eastAsia="ＭＳ Ｐ明朝" w:hAnsi="ＭＳ Ｐ明朝"/>
        </w:rPr>
        <w:t>from T</w:t>
      </w:r>
      <w:r w:rsidR="00401E3D">
        <w:rPr>
          <w:rFonts w:ascii="ＭＳ Ｐ明朝" w:eastAsia="ＭＳ Ｐ明朝" w:hAnsi="ＭＳ Ｐ明朝"/>
        </w:rPr>
        <w:t xml:space="preserve">anzania </w:t>
      </w:r>
      <w:r w:rsidR="00F342C4">
        <w:rPr>
          <w:rFonts w:ascii="ＭＳ Ｐ明朝" w:eastAsia="ＭＳ Ｐ明朝" w:hAnsi="ＭＳ Ｐ明朝"/>
        </w:rPr>
        <w:t>talked about</w:t>
      </w:r>
      <w:r w:rsidR="00E06ABC">
        <w:rPr>
          <w:rFonts w:ascii="ＭＳ Ｐ明朝" w:eastAsia="ＭＳ Ｐ明朝" w:hAnsi="ＭＳ Ｐ明朝"/>
        </w:rPr>
        <w:t xml:space="preserve"> the women’s </w:t>
      </w:r>
      <w:r w:rsidR="00732D3A">
        <w:rPr>
          <w:rFonts w:ascii="ＭＳ Ｐ明朝" w:eastAsia="ＭＳ Ｐ明朝" w:hAnsi="ＭＳ Ｐ明朝"/>
        </w:rPr>
        <w:t>entreprene</w:t>
      </w:r>
      <w:r w:rsidR="00DF2DF4">
        <w:rPr>
          <w:rFonts w:ascii="ＭＳ Ｐ明朝" w:eastAsia="ＭＳ Ｐ明朝" w:hAnsi="ＭＳ Ｐ明朝"/>
        </w:rPr>
        <w:t>ur</w:t>
      </w:r>
      <w:r w:rsidR="00732D3A">
        <w:rPr>
          <w:rFonts w:ascii="ＭＳ Ｐ明朝" w:eastAsia="ＭＳ Ｐ明朝" w:hAnsi="ＭＳ Ｐ明朝"/>
        </w:rPr>
        <w:t>ship</w:t>
      </w:r>
      <w:r w:rsidR="0082767D">
        <w:rPr>
          <w:rFonts w:ascii="ＭＳ Ｐ明朝" w:eastAsia="ＭＳ Ｐ明朝" w:hAnsi="ＭＳ Ｐ明朝"/>
        </w:rPr>
        <w:t>’s risk</w:t>
      </w:r>
      <w:r w:rsidR="00F91290">
        <w:rPr>
          <w:rFonts w:ascii="ＭＳ Ｐ明朝" w:eastAsia="ＭＳ Ｐ明朝" w:hAnsi="ＭＳ Ｐ明朝"/>
        </w:rPr>
        <w:t xml:space="preserve"> or </w:t>
      </w:r>
      <w:r w:rsidR="00EB7956">
        <w:rPr>
          <w:rFonts w:ascii="ＭＳ Ｐ明朝" w:eastAsia="ＭＳ Ｐ明朝" w:hAnsi="ＭＳ Ｐ明朝"/>
        </w:rPr>
        <w:t>child</w:t>
      </w:r>
      <w:r w:rsidR="000946F4">
        <w:rPr>
          <w:rFonts w:ascii="ＭＳ Ｐ明朝" w:eastAsia="ＭＳ Ｐ明朝" w:hAnsi="ＭＳ Ｐ明朝"/>
        </w:rPr>
        <w:t xml:space="preserve">ren’s </w:t>
      </w:r>
      <w:r w:rsidR="00DD3CAF">
        <w:rPr>
          <w:rFonts w:ascii="ＭＳ Ｐ明朝" w:eastAsia="ＭＳ Ｐ明朝" w:hAnsi="ＭＳ Ｐ明朝"/>
        </w:rPr>
        <w:t>malnutrition</w:t>
      </w:r>
      <w:r w:rsidR="00303F2D">
        <w:rPr>
          <w:rFonts w:ascii="ＭＳ Ｐ明朝" w:eastAsia="ＭＳ Ｐ明朝" w:hAnsi="ＭＳ Ｐ明朝"/>
        </w:rPr>
        <w:t>.</w:t>
      </w:r>
    </w:p>
    <w:p w14:paraId="61405D50" w14:textId="54B49A7C" w:rsidR="000C089C" w:rsidRDefault="006B2526" w:rsidP="00F871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B</w:t>
      </w:r>
      <w:r w:rsidR="00C74061">
        <w:rPr>
          <w:rFonts w:ascii="ＭＳ Ｐ明朝" w:eastAsia="ＭＳ Ｐ明朝" w:hAnsi="ＭＳ Ｐ明朝"/>
        </w:rPr>
        <w:t xml:space="preserve">ut forming </w:t>
      </w:r>
      <w:r w:rsidR="00042C58">
        <w:rPr>
          <w:rFonts w:ascii="ＭＳ Ｐ明朝" w:eastAsia="ＭＳ Ｐ明朝" w:hAnsi="ＭＳ Ｐ明朝"/>
        </w:rPr>
        <w:t xml:space="preserve">groups and support from extended </w:t>
      </w:r>
      <w:r w:rsidR="00F840F4">
        <w:rPr>
          <w:rFonts w:ascii="ＭＳ Ｐ明朝" w:eastAsia="ＭＳ Ｐ明朝" w:hAnsi="ＭＳ Ｐ明朝"/>
        </w:rPr>
        <w:t xml:space="preserve">actors, they </w:t>
      </w:r>
      <w:r w:rsidR="003731FB">
        <w:rPr>
          <w:rFonts w:ascii="ＭＳ Ｐ明朝" w:eastAsia="ＭＳ Ｐ明朝" w:hAnsi="ＭＳ Ｐ明朝"/>
        </w:rPr>
        <w:t xml:space="preserve">are becoming </w:t>
      </w:r>
      <w:r w:rsidR="00E22847">
        <w:rPr>
          <w:rFonts w:ascii="ＭＳ Ｐ明朝" w:eastAsia="ＭＳ Ｐ明朝" w:hAnsi="ＭＳ Ｐ明朝"/>
        </w:rPr>
        <w:t xml:space="preserve">empowered </w:t>
      </w:r>
      <w:r w:rsidR="007A01B3">
        <w:rPr>
          <w:rFonts w:ascii="ＭＳ Ｐ明朝" w:eastAsia="ＭＳ Ｐ明朝" w:hAnsi="ＭＳ Ｐ明朝"/>
        </w:rPr>
        <w:t>together</w:t>
      </w:r>
      <w:r w:rsidR="00766738">
        <w:rPr>
          <w:rFonts w:ascii="ＭＳ Ｐ明朝" w:eastAsia="ＭＳ Ｐ明朝" w:hAnsi="ＭＳ Ｐ明朝"/>
        </w:rPr>
        <w:t xml:space="preserve">, forming </w:t>
      </w:r>
      <w:r w:rsidR="007728D6">
        <w:rPr>
          <w:rFonts w:ascii="ＭＳ Ｐ明朝" w:eastAsia="ＭＳ Ｐ明朝" w:hAnsi="ＭＳ Ｐ明朝"/>
        </w:rPr>
        <w:t>their businesses.</w:t>
      </w:r>
    </w:p>
    <w:p w14:paraId="2F976969" w14:textId="76530225" w:rsidR="007728D6" w:rsidRDefault="00191BCE" w:rsidP="00F871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I</w:t>
      </w:r>
      <w:r>
        <w:rPr>
          <w:rFonts w:ascii="ＭＳ Ｐ明朝" w:eastAsia="ＭＳ Ｐ明朝" w:hAnsi="ＭＳ Ｐ明朝"/>
        </w:rPr>
        <w:t>n small</w:t>
      </w:r>
      <w:r w:rsidR="00794669">
        <w:rPr>
          <w:rFonts w:ascii="ＭＳ Ｐ明朝" w:eastAsia="ＭＳ Ｐ明朝" w:hAnsi="ＭＳ Ｐ明朝"/>
        </w:rPr>
        <w:t xml:space="preserve">holders </w:t>
      </w:r>
      <w:r w:rsidR="0031731E">
        <w:rPr>
          <w:rFonts w:ascii="ＭＳ Ｐ明朝" w:eastAsia="ＭＳ Ｐ明朝" w:hAnsi="ＭＳ Ｐ明朝"/>
        </w:rPr>
        <w:t xml:space="preserve">in Tanzania, the National </w:t>
      </w:r>
      <w:r w:rsidR="00053A6F">
        <w:rPr>
          <w:rFonts w:ascii="ＭＳ Ｐ明朝" w:eastAsia="ＭＳ Ｐ明朝" w:hAnsi="ＭＳ Ｐ明朝"/>
        </w:rPr>
        <w:t>Agricultur</w:t>
      </w:r>
      <w:r w:rsidR="00C94FBD">
        <w:rPr>
          <w:rFonts w:ascii="ＭＳ Ｐ明朝" w:eastAsia="ＭＳ Ｐ明朝" w:hAnsi="ＭＳ Ｐ明朝"/>
        </w:rPr>
        <w:t xml:space="preserve">al Input Voucher </w:t>
      </w:r>
      <w:r w:rsidR="00EE6036">
        <w:rPr>
          <w:rFonts w:ascii="ＭＳ Ｐ明朝" w:eastAsia="ＭＳ Ｐ明朝" w:hAnsi="ＭＳ Ｐ明朝"/>
        </w:rPr>
        <w:t xml:space="preserve">Scheme (NAIVS) </w:t>
      </w:r>
      <w:r w:rsidR="00E70269">
        <w:rPr>
          <w:rFonts w:ascii="ＭＳ Ｐ明朝" w:eastAsia="ＭＳ Ｐ明朝" w:hAnsi="ＭＳ Ｐ明朝"/>
        </w:rPr>
        <w:t xml:space="preserve">is resulted </w:t>
      </w:r>
      <w:r w:rsidR="00F2481A">
        <w:rPr>
          <w:rFonts w:ascii="ＭＳ Ｐ明朝" w:eastAsia="ＭＳ Ｐ明朝" w:hAnsi="ＭＳ Ｐ明朝"/>
        </w:rPr>
        <w:t>good.</w:t>
      </w:r>
    </w:p>
    <w:p w14:paraId="69864EC8" w14:textId="5A5E4C3F" w:rsidR="00F2481A" w:rsidRDefault="00C26E66" w:rsidP="00F871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>The impact of climate change</w:t>
      </w:r>
      <w:r w:rsidR="00D6550A">
        <w:rPr>
          <w:rFonts w:ascii="ＭＳ Ｐ明朝" w:eastAsia="ＭＳ Ｐ明朝" w:hAnsi="ＭＳ Ｐ明朝"/>
        </w:rPr>
        <w:t xml:space="preserve"> like </w:t>
      </w:r>
      <w:r w:rsidR="00D82075">
        <w:rPr>
          <w:rFonts w:ascii="ＭＳ Ｐ明朝" w:eastAsia="ＭＳ Ｐ明朝" w:hAnsi="ＭＳ Ｐ明朝"/>
        </w:rPr>
        <w:t>flood</w:t>
      </w:r>
      <w:r w:rsidR="001F0942">
        <w:rPr>
          <w:rFonts w:ascii="ＭＳ Ｐ明朝" w:eastAsia="ＭＳ Ｐ明朝" w:hAnsi="ＭＳ Ｐ明朝"/>
        </w:rPr>
        <w:t>,</w:t>
      </w:r>
      <w:r w:rsidR="001407AB">
        <w:rPr>
          <w:rFonts w:ascii="ＭＳ Ｐ明朝" w:eastAsia="ＭＳ Ｐ明朝" w:hAnsi="ＭＳ Ｐ明朝"/>
        </w:rPr>
        <w:t xml:space="preserve"> drought</w:t>
      </w:r>
      <w:r w:rsidR="004C2A56">
        <w:rPr>
          <w:rFonts w:ascii="ＭＳ Ｐ明朝" w:eastAsia="ＭＳ Ｐ明朝" w:hAnsi="ＭＳ Ｐ明朝"/>
        </w:rPr>
        <w:t xml:space="preserve"> or </w:t>
      </w:r>
      <w:r w:rsidR="00793C6A">
        <w:rPr>
          <w:rFonts w:ascii="ＭＳ Ｐ明朝" w:eastAsia="ＭＳ Ｐ明朝" w:hAnsi="ＭＳ Ｐ明朝"/>
        </w:rPr>
        <w:t>heatwave</w:t>
      </w:r>
      <w:r w:rsidR="00875884">
        <w:rPr>
          <w:rFonts w:ascii="ＭＳ Ｐ明朝" w:eastAsia="ＭＳ Ｐ明朝" w:hAnsi="ＭＳ Ｐ明朝"/>
        </w:rPr>
        <w:t xml:space="preserve"> </w:t>
      </w:r>
      <w:r w:rsidR="00B96A90">
        <w:rPr>
          <w:rFonts w:ascii="ＭＳ Ｐ明朝" w:eastAsia="ＭＳ Ｐ明朝" w:hAnsi="ＭＳ Ｐ明朝"/>
        </w:rPr>
        <w:t>made</w:t>
      </w:r>
      <w:r w:rsidR="00620742">
        <w:rPr>
          <w:rFonts w:ascii="ＭＳ Ｐ明朝" w:eastAsia="ＭＳ Ｐ明朝" w:hAnsi="ＭＳ Ｐ明朝"/>
        </w:rPr>
        <w:t xml:space="preserve"> the community</w:t>
      </w:r>
      <w:r w:rsidR="00066174">
        <w:rPr>
          <w:rFonts w:ascii="ＭＳ Ｐ明朝" w:eastAsia="ＭＳ Ｐ明朝" w:hAnsi="ＭＳ Ｐ明朝"/>
        </w:rPr>
        <w:t xml:space="preserve"> use </w:t>
      </w:r>
      <w:r w:rsidR="00433DDE">
        <w:rPr>
          <w:rFonts w:ascii="ＭＳ Ｐ明朝" w:eastAsia="ＭＳ Ｐ明朝" w:hAnsi="ＭＳ Ｐ明朝"/>
        </w:rPr>
        <w:t xml:space="preserve">early monitoring </w:t>
      </w:r>
      <w:r w:rsidR="00364A1C">
        <w:rPr>
          <w:rFonts w:ascii="ＭＳ Ｐ明朝" w:eastAsia="ＭＳ Ｐ明朝" w:hAnsi="ＭＳ Ｐ明朝"/>
        </w:rPr>
        <w:t xml:space="preserve">for sustainable </w:t>
      </w:r>
      <w:r w:rsidR="003B1BCC">
        <w:rPr>
          <w:rFonts w:ascii="ＭＳ Ｐ明朝" w:eastAsia="ＭＳ Ｐ明朝" w:hAnsi="ＭＳ Ｐ明朝"/>
        </w:rPr>
        <w:t>economy.</w:t>
      </w:r>
      <w:r w:rsidR="009232E3">
        <w:rPr>
          <w:rFonts w:ascii="ＭＳ Ｐ明朝" w:eastAsia="ＭＳ Ｐ明朝" w:hAnsi="ＭＳ Ｐ明朝"/>
        </w:rPr>
        <w:t xml:space="preserve"> </w:t>
      </w:r>
      <w:r w:rsidR="00C00F69">
        <w:rPr>
          <w:rFonts w:ascii="ＭＳ Ｐ明朝" w:eastAsia="ＭＳ Ｐ明朝" w:hAnsi="ＭＳ Ｐ明朝"/>
        </w:rPr>
        <w:t>Comm</w:t>
      </w:r>
      <w:r w:rsidR="000853A7">
        <w:rPr>
          <w:rFonts w:ascii="ＭＳ Ｐ明朝" w:eastAsia="ＭＳ Ｐ明朝" w:hAnsi="ＭＳ Ｐ明朝"/>
        </w:rPr>
        <w:t>unity Ecological</w:t>
      </w:r>
      <w:r w:rsidR="004E03D1">
        <w:rPr>
          <w:rFonts w:ascii="ＭＳ Ｐ明朝" w:eastAsia="ＭＳ Ｐ明朝" w:hAnsi="ＭＳ Ｐ明朝"/>
        </w:rPr>
        <w:t xml:space="preserve"> Based Adaption (CEBA)</w:t>
      </w:r>
      <w:r w:rsidR="00062029">
        <w:rPr>
          <w:rFonts w:ascii="ＭＳ Ｐ明朝" w:eastAsia="ＭＳ Ｐ明朝" w:hAnsi="ＭＳ Ｐ明朝"/>
        </w:rPr>
        <w:t xml:space="preserve"> </w:t>
      </w:r>
      <w:r w:rsidR="00935D64">
        <w:rPr>
          <w:rFonts w:ascii="ＭＳ Ｐ明朝" w:eastAsia="ＭＳ Ｐ明朝" w:hAnsi="ＭＳ Ｐ明朝"/>
        </w:rPr>
        <w:t xml:space="preserve">can be one of </w:t>
      </w:r>
      <w:r w:rsidR="00F37120">
        <w:rPr>
          <w:rFonts w:ascii="ＭＳ Ｐ明朝" w:eastAsia="ＭＳ Ｐ明朝" w:hAnsi="ＭＳ Ｐ明朝"/>
        </w:rPr>
        <w:t>the most effective way for a sustainable</w:t>
      </w:r>
      <w:r w:rsidR="00CC7712">
        <w:rPr>
          <w:rFonts w:ascii="ＭＳ Ｐ明朝" w:eastAsia="ＭＳ Ｐ明朝" w:hAnsi="ＭＳ Ｐ明朝"/>
        </w:rPr>
        <w:t xml:space="preserve">, adaptive and resilience agriculture sector </w:t>
      </w:r>
      <w:r w:rsidR="0056147D">
        <w:rPr>
          <w:rFonts w:ascii="ＭＳ Ｐ明朝" w:eastAsia="ＭＳ Ｐ明朝" w:hAnsi="ＭＳ Ｐ明朝"/>
        </w:rPr>
        <w:t xml:space="preserve">in the face </w:t>
      </w:r>
      <w:r w:rsidR="008F49C6">
        <w:rPr>
          <w:rFonts w:ascii="ＭＳ Ｐ明朝" w:eastAsia="ＭＳ Ｐ明朝" w:hAnsi="ＭＳ Ｐ明朝"/>
        </w:rPr>
        <w:t xml:space="preserve">of a changing </w:t>
      </w:r>
      <w:r w:rsidR="00D225BE">
        <w:rPr>
          <w:rFonts w:ascii="ＭＳ Ｐ明朝" w:eastAsia="ＭＳ Ｐ明朝" w:hAnsi="ＭＳ Ｐ明朝"/>
        </w:rPr>
        <w:t>and unpredictable climate.</w:t>
      </w:r>
    </w:p>
    <w:p w14:paraId="6E9FE992" w14:textId="63F1BEC2" w:rsidR="00D225BE" w:rsidRDefault="00D225BE" w:rsidP="00F871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</w:p>
    <w:p w14:paraId="4C2FF4F0" w14:textId="66D47A92" w:rsidR="00D225BE" w:rsidRDefault="00D225BE" w:rsidP="00F871ED">
      <w:pPr>
        <w:rPr>
          <w:rFonts w:ascii="ＭＳ Ｐ明朝" w:eastAsia="ＭＳ Ｐ明朝" w:hAnsi="ＭＳ Ｐ明朝"/>
        </w:rPr>
      </w:pPr>
    </w:p>
    <w:p w14:paraId="006F15A6" w14:textId="409E3647" w:rsidR="00D225BE" w:rsidRDefault="00D225BE" w:rsidP="00F871ED">
      <w:pPr>
        <w:rPr>
          <w:rFonts w:ascii="ＭＳ Ｐ明朝" w:eastAsia="ＭＳ Ｐ明朝" w:hAnsi="ＭＳ Ｐ明朝"/>
        </w:rPr>
      </w:pPr>
    </w:p>
    <w:p w14:paraId="10952BBF" w14:textId="41588F3B" w:rsidR="00D225BE" w:rsidRDefault="00822175" w:rsidP="00F871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 w:rsidR="00675F88">
        <w:rPr>
          <w:rFonts w:ascii="ＭＳ Ｐ明朝" w:eastAsia="ＭＳ Ｐ明朝" w:hAnsi="ＭＳ Ｐ明朝"/>
        </w:rPr>
        <w:t xml:space="preserve"> Networking session </w:t>
      </w:r>
      <w:r w:rsidR="00675F88">
        <w:rPr>
          <w:rFonts w:ascii="ＭＳ Ｐ明朝" w:eastAsia="ＭＳ Ｐ明朝" w:hAnsi="ＭＳ Ｐ明朝" w:hint="eastAsia"/>
        </w:rPr>
        <w:t>から</w:t>
      </w:r>
      <w:r w:rsidR="00B922D5">
        <w:rPr>
          <w:rFonts w:ascii="ＭＳ Ｐ明朝" w:eastAsia="ＭＳ Ｐ明朝" w:hAnsi="ＭＳ Ｐ明朝" w:hint="eastAsia"/>
        </w:rPr>
        <w:t>も引用して作成しましたが、</w:t>
      </w:r>
      <w:r w:rsidR="003E693A">
        <w:rPr>
          <w:rFonts w:ascii="ＭＳ Ｐ明朝" w:eastAsia="ＭＳ Ｐ明朝" w:hAnsi="ＭＳ Ｐ明朝" w:hint="eastAsia"/>
        </w:rPr>
        <w:t>それぞれの国の情勢により対応が違う</w:t>
      </w:r>
      <w:r w:rsidR="00403B9C">
        <w:rPr>
          <w:rFonts w:ascii="ＭＳ Ｐ明朝" w:eastAsia="ＭＳ Ｐ明朝" w:hAnsi="ＭＳ Ｐ明朝" w:hint="eastAsia"/>
        </w:rPr>
        <w:t>と思います。一括りにアフリカの事情を</w:t>
      </w:r>
      <w:r w:rsidR="00BB1036">
        <w:rPr>
          <w:rFonts w:ascii="ＭＳ Ｐ明朝" w:eastAsia="ＭＳ Ｐ明朝" w:hAnsi="ＭＳ Ｐ明朝" w:hint="eastAsia"/>
        </w:rPr>
        <w:t>纏めることは難しいです</w:t>
      </w:r>
      <w:r w:rsidR="001243B2">
        <w:rPr>
          <w:rFonts w:ascii="ＭＳ Ｐ明朝" w:eastAsia="ＭＳ Ｐ明朝" w:hAnsi="ＭＳ Ｐ明朝" w:hint="eastAsia"/>
        </w:rPr>
        <w:t>し、</w:t>
      </w:r>
      <w:r w:rsidR="00062476">
        <w:rPr>
          <w:rFonts w:ascii="ＭＳ Ｐ明朝" w:eastAsia="ＭＳ Ｐ明朝" w:hAnsi="ＭＳ Ｐ明朝" w:hint="eastAsia"/>
        </w:rPr>
        <w:t>日本を含め、</w:t>
      </w:r>
      <w:r w:rsidR="002217F5">
        <w:rPr>
          <w:rFonts w:ascii="ＭＳ Ｐ明朝" w:eastAsia="ＭＳ Ｐ明朝" w:hAnsi="ＭＳ Ｐ明朝" w:hint="eastAsia"/>
        </w:rPr>
        <w:t>世界どの国にも</w:t>
      </w:r>
      <w:r w:rsidR="0075016F">
        <w:rPr>
          <w:rFonts w:ascii="ＭＳ Ｐ明朝" w:eastAsia="ＭＳ Ｐ明朝" w:hAnsi="ＭＳ Ｐ明朝" w:hint="eastAsia"/>
        </w:rPr>
        <w:t>改善すべき点は</w:t>
      </w:r>
      <w:r w:rsidR="00062476">
        <w:rPr>
          <w:rFonts w:ascii="ＭＳ Ｐ明朝" w:eastAsia="ＭＳ Ｐ明朝" w:hAnsi="ＭＳ Ｐ明朝" w:hint="eastAsia"/>
        </w:rPr>
        <w:t>あると思い</w:t>
      </w:r>
      <w:r w:rsidR="00197381">
        <w:rPr>
          <w:rFonts w:ascii="ＭＳ Ｐ明朝" w:eastAsia="ＭＳ Ｐ明朝" w:hAnsi="ＭＳ Ｐ明朝" w:hint="eastAsia"/>
        </w:rPr>
        <w:t>つつ、格好良い事を申し上げ</w:t>
      </w:r>
      <w:r w:rsidR="00F1148F">
        <w:rPr>
          <w:rFonts w:ascii="ＭＳ Ｐ明朝" w:eastAsia="ＭＳ Ｐ明朝" w:hAnsi="ＭＳ Ｐ明朝" w:hint="eastAsia"/>
        </w:rPr>
        <w:t>てしまい</w:t>
      </w:r>
      <w:r w:rsidR="00197381">
        <w:rPr>
          <w:rFonts w:ascii="ＭＳ Ｐ明朝" w:eastAsia="ＭＳ Ｐ明朝" w:hAnsi="ＭＳ Ｐ明朝" w:hint="eastAsia"/>
        </w:rPr>
        <w:t>ました。</w:t>
      </w:r>
      <w:r w:rsidR="00F1148F">
        <w:rPr>
          <w:rFonts w:ascii="ＭＳ Ｐ明朝" w:eastAsia="ＭＳ Ｐ明朝" w:hAnsi="ＭＳ Ｐ明朝" w:hint="eastAsia"/>
        </w:rPr>
        <w:t xml:space="preserve">　お許しください。</w:t>
      </w:r>
    </w:p>
    <w:p w14:paraId="7D7B9402" w14:textId="08EA1F2B" w:rsidR="00F1148F" w:rsidRDefault="00F1148F" w:rsidP="00F871ED">
      <w:pPr>
        <w:rPr>
          <w:rFonts w:ascii="ＭＳ Ｐ明朝" w:eastAsia="ＭＳ Ｐ明朝" w:hAnsi="ＭＳ Ｐ明朝"/>
        </w:rPr>
      </w:pPr>
    </w:p>
    <w:p w14:paraId="18BA73A3" w14:textId="4EAAD061" w:rsidR="00F1148F" w:rsidRDefault="00F1148F" w:rsidP="00F871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</w:t>
      </w:r>
      <w:r w:rsidR="00794E93">
        <w:rPr>
          <w:rFonts w:ascii="ＭＳ Ｐ明朝" w:eastAsia="ＭＳ Ｐ明朝" w:hAnsi="ＭＳ Ｐ明朝" w:hint="eastAsia"/>
        </w:rPr>
        <w:t>3</w:t>
      </w:r>
      <w:r w:rsidR="00794E93">
        <w:rPr>
          <w:rFonts w:ascii="ＭＳ Ｐ明朝" w:eastAsia="ＭＳ Ｐ明朝" w:hAnsi="ＭＳ Ｐ明朝"/>
        </w:rPr>
        <w:t xml:space="preserve"> Nov. 2021</w:t>
      </w:r>
    </w:p>
    <w:p w14:paraId="0A08E824" w14:textId="2C697432" w:rsidR="00794E93" w:rsidRDefault="00794E93" w:rsidP="00F871ED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                                                     Reiko Hiyosi</w:t>
      </w:r>
    </w:p>
    <w:p w14:paraId="39AA1A7B" w14:textId="77777777" w:rsidR="003B1BCC" w:rsidRDefault="003B1BCC" w:rsidP="00F871ED">
      <w:pPr>
        <w:rPr>
          <w:rFonts w:ascii="ＭＳ Ｐ明朝" w:eastAsia="ＭＳ Ｐ明朝" w:hAnsi="ＭＳ Ｐ明朝"/>
        </w:rPr>
      </w:pPr>
    </w:p>
    <w:p w14:paraId="0D35C3D1" w14:textId="734413F9" w:rsidR="00B66618" w:rsidRDefault="00B66618" w:rsidP="00991E88">
      <w:pPr>
        <w:ind w:firstLineChars="100" w:firstLine="210"/>
        <w:rPr>
          <w:rFonts w:ascii="ＭＳ Ｐ明朝" w:eastAsia="ＭＳ Ｐ明朝" w:hAnsi="ＭＳ Ｐ明朝"/>
        </w:rPr>
      </w:pPr>
    </w:p>
    <w:p w14:paraId="534C1C0E" w14:textId="77777777" w:rsidR="00303F2D" w:rsidRDefault="00303F2D" w:rsidP="00991E88">
      <w:pPr>
        <w:ind w:firstLineChars="100" w:firstLine="210"/>
        <w:rPr>
          <w:rFonts w:ascii="ＭＳ Ｐ明朝" w:eastAsia="ＭＳ Ｐ明朝" w:hAnsi="ＭＳ Ｐ明朝"/>
        </w:rPr>
      </w:pPr>
    </w:p>
    <w:p w14:paraId="4D6CB267" w14:textId="77777777" w:rsidR="0082767D" w:rsidRDefault="0082767D" w:rsidP="00991E88">
      <w:pPr>
        <w:ind w:firstLineChars="100" w:firstLine="210"/>
        <w:rPr>
          <w:rFonts w:ascii="ＭＳ Ｐ明朝" w:eastAsia="ＭＳ Ｐ明朝" w:hAnsi="ＭＳ Ｐ明朝"/>
        </w:rPr>
      </w:pPr>
    </w:p>
    <w:p w14:paraId="19010D4D" w14:textId="77777777" w:rsidR="001921B8" w:rsidRPr="006F5C0F" w:rsidRDefault="001921B8" w:rsidP="00991E88">
      <w:pPr>
        <w:ind w:firstLineChars="100" w:firstLine="210"/>
        <w:rPr>
          <w:rFonts w:ascii="ＭＳ Ｐ明朝" w:eastAsia="ＭＳ Ｐ明朝" w:hAnsi="ＭＳ Ｐ明朝"/>
        </w:rPr>
      </w:pPr>
    </w:p>
    <w:p w14:paraId="3227DE2C" w14:textId="561091B9" w:rsidR="00003CF9" w:rsidRPr="00991E88" w:rsidRDefault="00991E8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91E8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sectPr w:rsidR="00003CF9" w:rsidRPr="00991E88" w:rsidSect="00280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9674" w14:textId="77777777" w:rsidR="00337894" w:rsidRDefault="00337894" w:rsidP="0079430E">
      <w:r>
        <w:separator/>
      </w:r>
    </w:p>
  </w:endnote>
  <w:endnote w:type="continuationSeparator" w:id="0">
    <w:p w14:paraId="26FD9543" w14:textId="77777777" w:rsidR="00337894" w:rsidRDefault="00337894" w:rsidP="0079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5C67" w14:textId="77777777" w:rsidR="00337894" w:rsidRDefault="00337894" w:rsidP="0079430E">
      <w:r>
        <w:separator/>
      </w:r>
    </w:p>
  </w:footnote>
  <w:footnote w:type="continuationSeparator" w:id="0">
    <w:p w14:paraId="57D5D3E0" w14:textId="77777777" w:rsidR="00337894" w:rsidRDefault="00337894" w:rsidP="0079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8"/>
    <w:rsid w:val="0000267C"/>
    <w:rsid w:val="00003CF9"/>
    <w:rsid w:val="00042C58"/>
    <w:rsid w:val="00053A6F"/>
    <w:rsid w:val="00057D14"/>
    <w:rsid w:val="00062029"/>
    <w:rsid w:val="00062476"/>
    <w:rsid w:val="00066174"/>
    <w:rsid w:val="000853A7"/>
    <w:rsid w:val="000946F4"/>
    <w:rsid w:val="000C089C"/>
    <w:rsid w:val="000C56E3"/>
    <w:rsid w:val="000F4AC0"/>
    <w:rsid w:val="00113FE8"/>
    <w:rsid w:val="001159B9"/>
    <w:rsid w:val="001243B2"/>
    <w:rsid w:val="001407AB"/>
    <w:rsid w:val="00180114"/>
    <w:rsid w:val="00191BCE"/>
    <w:rsid w:val="001921B8"/>
    <w:rsid w:val="001951BA"/>
    <w:rsid w:val="00197381"/>
    <w:rsid w:val="001F0942"/>
    <w:rsid w:val="002217F5"/>
    <w:rsid w:val="00280265"/>
    <w:rsid w:val="00280F3A"/>
    <w:rsid w:val="00287957"/>
    <w:rsid w:val="002A42FE"/>
    <w:rsid w:val="002D5C0C"/>
    <w:rsid w:val="00302E7B"/>
    <w:rsid w:val="00303F2D"/>
    <w:rsid w:val="0031731E"/>
    <w:rsid w:val="0032230B"/>
    <w:rsid w:val="00332E42"/>
    <w:rsid w:val="00337894"/>
    <w:rsid w:val="00364A1C"/>
    <w:rsid w:val="003731FB"/>
    <w:rsid w:val="00382A6C"/>
    <w:rsid w:val="003A00B7"/>
    <w:rsid w:val="003A6FFA"/>
    <w:rsid w:val="003B1BCC"/>
    <w:rsid w:val="003E693A"/>
    <w:rsid w:val="00401C27"/>
    <w:rsid w:val="00401E3D"/>
    <w:rsid w:val="00403B9C"/>
    <w:rsid w:val="00433DDE"/>
    <w:rsid w:val="004A1C04"/>
    <w:rsid w:val="004C2A56"/>
    <w:rsid w:val="004E03D1"/>
    <w:rsid w:val="004F084A"/>
    <w:rsid w:val="0056147D"/>
    <w:rsid w:val="005D11C5"/>
    <w:rsid w:val="0061784B"/>
    <w:rsid w:val="00620742"/>
    <w:rsid w:val="0067190E"/>
    <w:rsid w:val="00675F88"/>
    <w:rsid w:val="006B2526"/>
    <w:rsid w:val="006F5C0F"/>
    <w:rsid w:val="006F70D9"/>
    <w:rsid w:val="00732D3A"/>
    <w:rsid w:val="0075016F"/>
    <w:rsid w:val="00766738"/>
    <w:rsid w:val="007728D6"/>
    <w:rsid w:val="00793C6A"/>
    <w:rsid w:val="0079430E"/>
    <w:rsid w:val="00794669"/>
    <w:rsid w:val="00794E93"/>
    <w:rsid w:val="007A01B3"/>
    <w:rsid w:val="008211C4"/>
    <w:rsid w:val="00822175"/>
    <w:rsid w:val="008223C1"/>
    <w:rsid w:val="0082767D"/>
    <w:rsid w:val="00875884"/>
    <w:rsid w:val="008F1243"/>
    <w:rsid w:val="008F49C6"/>
    <w:rsid w:val="008F67EC"/>
    <w:rsid w:val="009232E3"/>
    <w:rsid w:val="00935D64"/>
    <w:rsid w:val="009673D6"/>
    <w:rsid w:val="00991E88"/>
    <w:rsid w:val="00993A2F"/>
    <w:rsid w:val="009B1DDC"/>
    <w:rsid w:val="00A22412"/>
    <w:rsid w:val="00A72E53"/>
    <w:rsid w:val="00AF21EB"/>
    <w:rsid w:val="00AF2F64"/>
    <w:rsid w:val="00B305F5"/>
    <w:rsid w:val="00B66618"/>
    <w:rsid w:val="00B836D9"/>
    <w:rsid w:val="00B87B3D"/>
    <w:rsid w:val="00B922D5"/>
    <w:rsid w:val="00B96A90"/>
    <w:rsid w:val="00BB1036"/>
    <w:rsid w:val="00BD3CC3"/>
    <w:rsid w:val="00C00F69"/>
    <w:rsid w:val="00C26E66"/>
    <w:rsid w:val="00C74061"/>
    <w:rsid w:val="00C944B2"/>
    <w:rsid w:val="00C94FBD"/>
    <w:rsid w:val="00CB2480"/>
    <w:rsid w:val="00CC7712"/>
    <w:rsid w:val="00D225BE"/>
    <w:rsid w:val="00D6550A"/>
    <w:rsid w:val="00D82075"/>
    <w:rsid w:val="00D900E5"/>
    <w:rsid w:val="00DA52C3"/>
    <w:rsid w:val="00DD3CAF"/>
    <w:rsid w:val="00DD4E46"/>
    <w:rsid w:val="00DF2DF4"/>
    <w:rsid w:val="00E06ABC"/>
    <w:rsid w:val="00E22847"/>
    <w:rsid w:val="00E433F2"/>
    <w:rsid w:val="00E70269"/>
    <w:rsid w:val="00EA2A5E"/>
    <w:rsid w:val="00EB7956"/>
    <w:rsid w:val="00EC75AA"/>
    <w:rsid w:val="00EE6036"/>
    <w:rsid w:val="00F1148F"/>
    <w:rsid w:val="00F2481A"/>
    <w:rsid w:val="00F31358"/>
    <w:rsid w:val="00F342C4"/>
    <w:rsid w:val="00F37120"/>
    <w:rsid w:val="00F511F6"/>
    <w:rsid w:val="00F840F4"/>
    <w:rsid w:val="00F871ED"/>
    <w:rsid w:val="00F91290"/>
    <w:rsid w:val="00FB3EB2"/>
    <w:rsid w:val="00FB7F1B"/>
    <w:rsid w:val="00FC2955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647B4"/>
  <w15:chartTrackingRefBased/>
  <w15:docId w15:val="{FD174FBB-1D6F-4D31-B771-D563CB7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30E"/>
  </w:style>
  <w:style w:type="paragraph" w:styleId="a5">
    <w:name w:val="footer"/>
    <w:basedOn w:val="a"/>
    <w:link w:val="a6"/>
    <w:uiPriority w:val="99"/>
    <w:unhideWhenUsed/>
    <w:rsid w:val="0079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30E"/>
  </w:style>
  <w:style w:type="paragraph" w:styleId="a7">
    <w:name w:val="Date"/>
    <w:basedOn w:val="a"/>
    <w:next w:val="a"/>
    <w:link w:val="a8"/>
    <w:uiPriority w:val="99"/>
    <w:semiHidden/>
    <w:unhideWhenUsed/>
    <w:rsid w:val="00794E93"/>
  </w:style>
  <w:style w:type="character" w:customStyle="1" w:styleId="a8">
    <w:name w:val="日付 (文字)"/>
    <w:basedOn w:val="a0"/>
    <w:link w:val="a7"/>
    <w:uiPriority w:val="99"/>
    <w:semiHidden/>
    <w:rsid w:val="0079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日吉 忠弘</dc:creator>
  <cp:keywords/>
  <dc:description/>
  <cp:lastModifiedBy>日吉 忠弘</cp:lastModifiedBy>
  <cp:revision>115</cp:revision>
  <dcterms:created xsi:type="dcterms:W3CDTF">2021-11-03T05:35:00Z</dcterms:created>
  <dcterms:modified xsi:type="dcterms:W3CDTF">2021-11-03T12:52:00Z</dcterms:modified>
</cp:coreProperties>
</file>